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8D8FC6" w14:textId="77777777" w:rsidR="00031439" w:rsidRPr="002578EE" w:rsidRDefault="00197DC4" w:rsidP="002578EE">
      <w:pPr>
        <w:tabs>
          <w:tab w:val="left" w:pos="7938"/>
        </w:tabs>
        <w:jc w:val="center"/>
        <w:rPr>
          <w:b/>
        </w:rPr>
      </w:pPr>
      <w:bookmarkStart w:id="0" w:name="_GoBack"/>
      <w:bookmarkEnd w:id="0"/>
      <w:r w:rsidRPr="002578EE">
        <w:rPr>
          <w:b/>
        </w:rPr>
        <w:t>I</w:t>
      </w:r>
      <w:r w:rsidR="00031439" w:rsidRPr="002578EE">
        <w:rPr>
          <w:b/>
        </w:rPr>
        <w:t>ESNIEGUMS</w:t>
      </w:r>
    </w:p>
    <w:p w14:paraId="4BD172ED" w14:textId="75511CAD" w:rsidR="005F6FB2" w:rsidRPr="002578EE" w:rsidRDefault="00193979" w:rsidP="002578EE">
      <w:pPr>
        <w:tabs>
          <w:tab w:val="left" w:pos="7938"/>
        </w:tabs>
        <w:jc w:val="center"/>
        <w:rPr>
          <w:b/>
        </w:rPr>
      </w:pPr>
      <w:r>
        <w:rPr>
          <w:b/>
        </w:rPr>
        <w:t>par aptauju vai interviju veikšanu</w:t>
      </w:r>
      <w:r w:rsidR="00031439" w:rsidRPr="002578EE">
        <w:rPr>
          <w:b/>
        </w:rPr>
        <w:t xml:space="preserve"> </w:t>
      </w:r>
      <w:r w:rsidR="00A426D1" w:rsidRPr="004E42E9">
        <w:rPr>
          <w:b/>
        </w:rPr>
        <w:t>Dienestā</w:t>
      </w:r>
    </w:p>
    <w:p w14:paraId="3D32B953" w14:textId="77777777" w:rsidR="002578EE" w:rsidRPr="002578EE" w:rsidRDefault="002578EE" w:rsidP="002578EE">
      <w:pPr>
        <w:tabs>
          <w:tab w:val="left" w:pos="7938"/>
        </w:tabs>
        <w:jc w:val="center"/>
        <w:rPr>
          <w:b/>
        </w:rPr>
      </w:pPr>
    </w:p>
    <w:p w14:paraId="5DFC8D14" w14:textId="14B0D630" w:rsidR="00862676" w:rsidRPr="00B61CC1" w:rsidRDefault="004E42E9" w:rsidP="004E42E9">
      <w:pPr>
        <w:tabs>
          <w:tab w:val="left" w:pos="3015"/>
        </w:tabs>
        <w:ind w:left="-567"/>
        <w:jc w:val="right"/>
      </w:pPr>
      <w:r w:rsidRPr="00B61CC1">
        <w:rPr>
          <w:b/>
          <w:sz w:val="20"/>
        </w:rPr>
        <w:t>Visiem iesniegumā minētajiem laukiem OBLIGĀTI jābūt aizpildītiem!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7"/>
      </w:tblGrid>
      <w:tr w:rsidR="00862676" w:rsidRPr="002578EE" w14:paraId="6EB70CAE" w14:textId="77777777" w:rsidTr="00DC19B7">
        <w:tc>
          <w:tcPr>
            <w:tcW w:w="9887" w:type="dxa"/>
            <w:shd w:val="clear" w:color="auto" w:fill="auto"/>
          </w:tcPr>
          <w:p w14:paraId="3CBD0FA2" w14:textId="77777777" w:rsidR="00862676" w:rsidRPr="002578EE" w:rsidRDefault="00862676" w:rsidP="002578EE">
            <w:pPr>
              <w:tabs>
                <w:tab w:val="left" w:pos="7938"/>
              </w:tabs>
            </w:pPr>
            <w:r w:rsidRPr="002578EE">
              <w:t>1. Vārds, uzvārds</w:t>
            </w:r>
          </w:p>
          <w:p w14:paraId="3C0D8BC0" w14:textId="77777777" w:rsidR="00862676" w:rsidRPr="002578EE" w:rsidRDefault="00862676" w:rsidP="002578EE">
            <w:pPr>
              <w:tabs>
                <w:tab w:val="left" w:pos="7938"/>
              </w:tabs>
              <w:jc w:val="center"/>
            </w:pPr>
          </w:p>
        </w:tc>
      </w:tr>
      <w:tr w:rsidR="00862676" w:rsidRPr="002578EE" w14:paraId="45DFCC09" w14:textId="77777777" w:rsidTr="00DC19B7">
        <w:tc>
          <w:tcPr>
            <w:tcW w:w="9887" w:type="dxa"/>
            <w:shd w:val="clear" w:color="auto" w:fill="auto"/>
          </w:tcPr>
          <w:p w14:paraId="7F6E576F" w14:textId="77777777" w:rsidR="00862676" w:rsidRPr="002578EE" w:rsidRDefault="00862676" w:rsidP="002578EE">
            <w:pPr>
              <w:tabs>
                <w:tab w:val="left" w:pos="7938"/>
              </w:tabs>
            </w:pPr>
            <w:r w:rsidRPr="002578EE">
              <w:t>2. Kontaktinformācija (e-pasta adrese, mob. tālr.)</w:t>
            </w:r>
          </w:p>
          <w:p w14:paraId="471D30A4" w14:textId="77777777" w:rsidR="00862676" w:rsidRPr="002578EE" w:rsidRDefault="00862676" w:rsidP="00193979">
            <w:pPr>
              <w:tabs>
                <w:tab w:val="left" w:pos="7938"/>
              </w:tabs>
            </w:pPr>
          </w:p>
        </w:tc>
      </w:tr>
      <w:tr w:rsidR="00862676" w:rsidRPr="002578EE" w14:paraId="1E9077A7" w14:textId="77777777" w:rsidTr="00DC19B7">
        <w:tc>
          <w:tcPr>
            <w:tcW w:w="9887" w:type="dxa"/>
            <w:shd w:val="clear" w:color="auto" w:fill="auto"/>
          </w:tcPr>
          <w:p w14:paraId="35A3418C" w14:textId="77777777" w:rsidR="00862676" w:rsidRPr="002578EE" w:rsidRDefault="00862676" w:rsidP="002578EE">
            <w:pPr>
              <w:tabs>
                <w:tab w:val="left" w:pos="7938"/>
              </w:tabs>
            </w:pPr>
            <w:r w:rsidRPr="002578EE">
              <w:t xml:space="preserve">3. </w:t>
            </w:r>
            <w:r w:rsidR="001A5590" w:rsidRPr="002578EE">
              <w:t>Mācīb</w:t>
            </w:r>
            <w:r w:rsidR="00031439" w:rsidRPr="002578EE">
              <w:t>u</w:t>
            </w:r>
            <w:r w:rsidRPr="002578EE">
              <w:t xml:space="preserve"> iestādes nosaukums, fak</w:t>
            </w:r>
            <w:r w:rsidR="00193979">
              <w:t>ultātes nosaukums, studiju gads</w:t>
            </w:r>
          </w:p>
          <w:p w14:paraId="53166E40" w14:textId="77777777" w:rsidR="00862676" w:rsidRPr="002578EE" w:rsidRDefault="00862676" w:rsidP="002578EE">
            <w:pPr>
              <w:tabs>
                <w:tab w:val="left" w:pos="7938"/>
              </w:tabs>
            </w:pPr>
          </w:p>
        </w:tc>
      </w:tr>
      <w:tr w:rsidR="00862676" w:rsidRPr="002578EE" w14:paraId="245F73DD" w14:textId="77777777" w:rsidTr="00DC19B7">
        <w:tc>
          <w:tcPr>
            <w:tcW w:w="9887" w:type="dxa"/>
            <w:shd w:val="clear" w:color="auto" w:fill="auto"/>
          </w:tcPr>
          <w:p w14:paraId="274AF273" w14:textId="77777777" w:rsidR="00862676" w:rsidRPr="002578EE" w:rsidRDefault="00193979" w:rsidP="002578EE">
            <w:pPr>
              <w:tabs>
                <w:tab w:val="left" w:pos="7938"/>
              </w:tabs>
            </w:pPr>
            <w:r>
              <w:t>4. Pētnieciskā darba nosaukums</w:t>
            </w:r>
          </w:p>
          <w:p w14:paraId="0143E2C6" w14:textId="77777777" w:rsidR="00862676" w:rsidRPr="002578EE" w:rsidRDefault="00862676" w:rsidP="002578EE">
            <w:pPr>
              <w:tabs>
                <w:tab w:val="left" w:pos="7938"/>
              </w:tabs>
            </w:pPr>
          </w:p>
        </w:tc>
      </w:tr>
      <w:tr w:rsidR="00862676" w:rsidRPr="002578EE" w14:paraId="2145E7E4" w14:textId="77777777" w:rsidTr="00DC19B7">
        <w:tc>
          <w:tcPr>
            <w:tcW w:w="9887" w:type="dxa"/>
            <w:shd w:val="clear" w:color="auto" w:fill="auto"/>
          </w:tcPr>
          <w:p w14:paraId="7CECA605" w14:textId="77777777" w:rsidR="00862676" w:rsidRPr="00193979" w:rsidRDefault="00193979" w:rsidP="002578EE">
            <w:pPr>
              <w:tabs>
                <w:tab w:val="left" w:pos="7938"/>
              </w:tabs>
              <w:rPr>
                <w:i/>
              </w:rPr>
            </w:pPr>
            <w:r>
              <w:t>5</w:t>
            </w:r>
            <w:r w:rsidR="00862676" w:rsidRPr="002578EE">
              <w:t>. Pētnieciskā darba vadītāja amats, vārds, uzvārds</w:t>
            </w:r>
            <w:r w:rsidR="00CE24E9" w:rsidRPr="002578EE">
              <w:t xml:space="preserve"> </w:t>
            </w:r>
          </w:p>
          <w:p w14:paraId="1DAA1720" w14:textId="77777777" w:rsidR="00862676" w:rsidRPr="002578EE" w:rsidRDefault="00862676" w:rsidP="002578EE">
            <w:pPr>
              <w:tabs>
                <w:tab w:val="left" w:pos="7938"/>
              </w:tabs>
            </w:pPr>
          </w:p>
        </w:tc>
      </w:tr>
      <w:tr w:rsidR="00491DF2" w:rsidRPr="002578EE" w14:paraId="05B4192C" w14:textId="77777777" w:rsidTr="002578EE">
        <w:trPr>
          <w:trHeight w:val="439"/>
        </w:trPr>
        <w:tc>
          <w:tcPr>
            <w:tcW w:w="9887" w:type="dxa"/>
            <w:shd w:val="clear" w:color="auto" w:fill="auto"/>
          </w:tcPr>
          <w:p w14:paraId="11DDD153" w14:textId="77777777" w:rsidR="00491DF2" w:rsidRPr="002578EE" w:rsidRDefault="00193979" w:rsidP="002578EE">
            <w:pPr>
              <w:tabs>
                <w:tab w:val="left" w:pos="7938"/>
              </w:tabs>
            </w:pPr>
            <w:r>
              <w:t>6.</w:t>
            </w:r>
            <w:r w:rsidR="00491DF2" w:rsidRPr="002578EE">
              <w:t>Aptaujas vai intervijas mērķis</w:t>
            </w:r>
          </w:p>
        </w:tc>
      </w:tr>
      <w:tr w:rsidR="00491DF2" w:rsidRPr="002578EE" w14:paraId="585E0DDC" w14:textId="77777777" w:rsidTr="00DC19B7">
        <w:tc>
          <w:tcPr>
            <w:tcW w:w="9887" w:type="dxa"/>
            <w:shd w:val="clear" w:color="auto" w:fill="auto"/>
          </w:tcPr>
          <w:p w14:paraId="6936736A" w14:textId="77777777" w:rsidR="00491DF2" w:rsidRPr="002578EE" w:rsidRDefault="00193979" w:rsidP="002578EE">
            <w:pPr>
              <w:tabs>
                <w:tab w:val="left" w:pos="7938"/>
              </w:tabs>
              <w:jc w:val="both"/>
            </w:pPr>
            <w:r>
              <w:t>7.</w:t>
            </w:r>
            <w:r w:rsidR="00491DF2" w:rsidRPr="002578EE">
              <w:t xml:space="preserve"> Anketējamo vai intervējamo personu loks un respondentu skaits </w:t>
            </w:r>
            <w:r w:rsidR="00491DF2" w:rsidRPr="002578EE">
              <w:rPr>
                <w:i/>
                <w:iCs/>
              </w:rPr>
              <w:t>(Minimums 100 respondenti)</w:t>
            </w:r>
          </w:p>
          <w:p w14:paraId="68F69FD1" w14:textId="77777777" w:rsidR="00491DF2" w:rsidRPr="002578EE" w:rsidRDefault="00491DF2" w:rsidP="002578EE">
            <w:pPr>
              <w:tabs>
                <w:tab w:val="left" w:pos="7938"/>
              </w:tabs>
            </w:pPr>
          </w:p>
        </w:tc>
      </w:tr>
    </w:tbl>
    <w:p w14:paraId="12A866A2" w14:textId="77777777" w:rsidR="00193979" w:rsidRDefault="00193979" w:rsidP="00193979"/>
    <w:p w14:paraId="6176197C" w14:textId="77777777" w:rsidR="00193979" w:rsidRPr="002578EE" w:rsidRDefault="00193979" w:rsidP="00193979">
      <w:pPr>
        <w:tabs>
          <w:tab w:val="left" w:pos="3015"/>
        </w:tabs>
        <w:ind w:left="-709"/>
        <w:jc w:val="both"/>
        <w:rPr>
          <w:b/>
          <w:i/>
          <w:u w:val="single"/>
        </w:rPr>
      </w:pPr>
      <w:r>
        <w:rPr>
          <w:b/>
          <w:i/>
          <w:u w:val="single"/>
        </w:rPr>
        <w:t>Iesniedzot šo iesniegumu a</w:t>
      </w:r>
      <w:r w:rsidRPr="002578EE">
        <w:rPr>
          <w:b/>
          <w:i/>
          <w:u w:val="single"/>
        </w:rPr>
        <w:t>pņemos:</w:t>
      </w:r>
    </w:p>
    <w:p w14:paraId="718BC9B9" w14:textId="77777777" w:rsidR="00A43978" w:rsidRPr="002578EE" w:rsidRDefault="00A43978" w:rsidP="009E41F8">
      <w:pPr>
        <w:ind w:left="-709" w:firstLine="141"/>
        <w:jc w:val="both"/>
        <w:rPr>
          <w:b/>
          <w:i/>
          <w:u w:val="single"/>
        </w:rPr>
      </w:pPr>
      <w:r w:rsidRPr="00B769FF">
        <w:t>-</w:t>
      </w:r>
      <w:r>
        <w:t xml:space="preserve"> uzņemties atbildību par izsniegto</w:t>
      </w:r>
      <w:r w:rsidRPr="002578EE">
        <w:t xml:space="preserve"> datu analīz</w:t>
      </w:r>
      <w:r>
        <w:t>i</w:t>
      </w:r>
      <w:r w:rsidRPr="002578EE">
        <w:t xml:space="preserve"> un interpretācij</w:t>
      </w:r>
      <w:r>
        <w:t>u</w:t>
      </w:r>
      <w:r w:rsidRPr="002578EE">
        <w:t>;</w:t>
      </w:r>
    </w:p>
    <w:p w14:paraId="1AC6B040" w14:textId="34756BF8" w:rsidR="00A43978" w:rsidRPr="002578EE" w:rsidRDefault="00A43978" w:rsidP="009E41F8">
      <w:pPr>
        <w:ind w:left="-709" w:firstLine="141"/>
      </w:pPr>
      <w:r w:rsidRPr="002578EE">
        <w:t>- iegūto</w:t>
      </w:r>
      <w:r>
        <w:t xml:space="preserve">s datus </w:t>
      </w:r>
      <w:r w:rsidRPr="002578EE">
        <w:t>izmantot tikai Pētnieciskā darba izstrādē</w:t>
      </w:r>
      <w:r w:rsidR="00DC7C61">
        <w:t xml:space="preserve"> (p</w:t>
      </w:r>
      <w:r>
        <w:t xml:space="preserve">ētnieciskajā darbā </w:t>
      </w:r>
      <w:r w:rsidRPr="00EE2B62">
        <w:t xml:space="preserve">atsauces uz </w:t>
      </w:r>
      <w:r w:rsidR="0086576D">
        <w:t xml:space="preserve">Dienesta </w:t>
      </w:r>
      <w:r>
        <w:t xml:space="preserve">datiem ir obligātas), pirms pētījuma publicēšanas </w:t>
      </w:r>
      <w:r w:rsidR="004F3AB0">
        <w:t xml:space="preserve">lūgt </w:t>
      </w:r>
      <w:r w:rsidR="0086576D">
        <w:t xml:space="preserve">Dienesta </w:t>
      </w:r>
      <w:r>
        <w:t>atļauju</w:t>
      </w:r>
      <w:r w:rsidRPr="002578EE">
        <w:t>;</w:t>
      </w:r>
    </w:p>
    <w:p w14:paraId="53644C68" w14:textId="3A3F3980" w:rsidR="00A43978" w:rsidRPr="002578EE" w:rsidRDefault="00A43978" w:rsidP="009E41F8">
      <w:pPr>
        <w:ind w:left="-709" w:firstLine="141"/>
      </w:pPr>
      <w:r w:rsidRPr="002578EE">
        <w:t xml:space="preserve">- </w:t>
      </w:r>
      <w:r w:rsidR="00404340">
        <w:t>p</w:t>
      </w:r>
      <w:r>
        <w:t>ētniecisko darbu izstrādāt</w:t>
      </w:r>
      <w:r w:rsidR="00FD6878">
        <w:t>,</w:t>
      </w:r>
      <w:r>
        <w:t xml:space="preserve"> ievērojot ētikas normas un izglītības iestādes izstrādātās pētniecisko darbu vadlīnijas;</w:t>
      </w:r>
    </w:p>
    <w:p w14:paraId="43396814" w14:textId="778AE0CB" w:rsidR="006E786C" w:rsidRDefault="00D96F87" w:rsidP="00A43978">
      <w:pPr>
        <w:ind w:left="-709" w:firstLine="141"/>
        <w:rPr>
          <w:i/>
          <w:color w:val="0070C0"/>
        </w:rPr>
      </w:pPr>
      <w:r>
        <w:t xml:space="preserve">- </w:t>
      </w:r>
      <w:r w:rsidR="00425B37" w:rsidRPr="00425B37">
        <w:rPr>
          <w:i/>
          <w:color w:val="0070C0"/>
        </w:rPr>
        <w:t>pēc rezultātu iegūšanas</w:t>
      </w:r>
      <w:r w:rsidR="009E32A3">
        <w:rPr>
          <w:i/>
          <w:color w:val="0070C0"/>
        </w:rPr>
        <w:t>,</w:t>
      </w:r>
      <w:r w:rsidR="00425B37">
        <w:t xml:space="preserve"> </w:t>
      </w:r>
      <w:r w:rsidRPr="006D6564">
        <w:rPr>
          <w:i/>
          <w:color w:val="0070C0"/>
        </w:rPr>
        <w:t xml:space="preserve">iesniegt </w:t>
      </w:r>
      <w:r w:rsidR="00FF257D">
        <w:rPr>
          <w:i/>
          <w:color w:val="0070C0"/>
        </w:rPr>
        <w:t>Dienestam</w:t>
      </w:r>
      <w:r w:rsidRPr="006D6564">
        <w:rPr>
          <w:i/>
          <w:color w:val="0070C0"/>
        </w:rPr>
        <w:t xml:space="preserve"> aptaujas rezultātus, </w:t>
      </w:r>
      <w:r w:rsidR="00D147F4">
        <w:rPr>
          <w:i/>
          <w:color w:val="0070C0"/>
        </w:rPr>
        <w:t xml:space="preserve">gadījumos </w:t>
      </w:r>
      <w:r w:rsidRPr="006D6564">
        <w:rPr>
          <w:i/>
          <w:color w:val="0070C0"/>
        </w:rPr>
        <w:t xml:space="preserve">ja </w:t>
      </w:r>
      <w:r w:rsidR="00FF257D">
        <w:rPr>
          <w:i/>
          <w:color w:val="0070C0"/>
        </w:rPr>
        <w:t>Dienests</w:t>
      </w:r>
      <w:r w:rsidRPr="006D6564">
        <w:rPr>
          <w:i/>
          <w:color w:val="0070C0"/>
        </w:rPr>
        <w:t xml:space="preserve"> iesaistās aptaujas izplatīš</w:t>
      </w:r>
      <w:r w:rsidR="00DC7C61">
        <w:rPr>
          <w:i/>
          <w:color w:val="0070C0"/>
        </w:rPr>
        <w:t>anā darbinieku vidū atbilstoši p</w:t>
      </w:r>
      <w:r w:rsidRPr="006D6564">
        <w:rPr>
          <w:i/>
          <w:color w:val="0070C0"/>
        </w:rPr>
        <w:t>ētnieka definēt</w:t>
      </w:r>
      <w:r w:rsidR="001C3426" w:rsidRPr="006D6564">
        <w:rPr>
          <w:i/>
          <w:color w:val="0070C0"/>
        </w:rPr>
        <w:t>a</w:t>
      </w:r>
      <w:r w:rsidR="001E4A11">
        <w:rPr>
          <w:i/>
          <w:color w:val="0070C0"/>
        </w:rPr>
        <w:t xml:space="preserve">jām </w:t>
      </w:r>
      <w:proofErr w:type="spellStart"/>
      <w:r w:rsidR="001E4A11">
        <w:rPr>
          <w:i/>
          <w:color w:val="0070C0"/>
        </w:rPr>
        <w:t>mērķgrupā</w:t>
      </w:r>
      <w:proofErr w:type="spellEnd"/>
      <w:r w:rsidR="001E4A11">
        <w:rPr>
          <w:i/>
          <w:color w:val="0070C0"/>
        </w:rPr>
        <w:t>;</w:t>
      </w:r>
    </w:p>
    <w:p w14:paraId="16E09E92" w14:textId="0A176F2D" w:rsidR="006E786C" w:rsidRDefault="006E786C" w:rsidP="00A43978">
      <w:pPr>
        <w:ind w:left="-709" w:firstLine="141"/>
      </w:pPr>
      <w:r>
        <w:rPr>
          <w:i/>
          <w:color w:val="0070C0"/>
        </w:rPr>
        <w:t xml:space="preserve">- </w:t>
      </w:r>
      <w:r w:rsidRPr="00EE15B2">
        <w:rPr>
          <w:i/>
          <w:color w:val="0070C0"/>
        </w:rPr>
        <w:t>pēc pētnieciskā darba izstrādes</w:t>
      </w:r>
      <w:r w:rsidRPr="002578EE">
        <w:t xml:space="preserve"> iesniegt </w:t>
      </w:r>
      <w:r>
        <w:t>Dienestam pētnieciskā darba anotāciju un secinājumus</w:t>
      </w:r>
      <w:r w:rsidRPr="002578EE">
        <w:t>.</w:t>
      </w:r>
    </w:p>
    <w:p w14:paraId="0F1BE87D" w14:textId="7F2E94B6" w:rsidR="00D96F87" w:rsidRDefault="00D96F87" w:rsidP="00A43978">
      <w:pPr>
        <w:ind w:left="-709" w:firstLine="141"/>
      </w:pPr>
      <w:r>
        <w:t xml:space="preserve"> </w:t>
      </w:r>
    </w:p>
    <w:p w14:paraId="67D3D2FE" w14:textId="7A5C6390" w:rsidR="00B769FF" w:rsidRPr="00107E71" w:rsidRDefault="00B769FF" w:rsidP="001259C5">
      <w:pPr>
        <w:ind w:left="-709"/>
        <w:rPr>
          <w:b/>
          <w:i/>
          <w:u w:val="single"/>
        </w:rPr>
      </w:pPr>
      <w:r w:rsidRPr="00107E71">
        <w:rPr>
          <w:b/>
          <w:i/>
          <w:u w:val="single"/>
        </w:rPr>
        <w:t xml:space="preserve">Pielikumā obligāti </w:t>
      </w:r>
      <w:r w:rsidR="001259C5" w:rsidRPr="00107E71">
        <w:rPr>
          <w:b/>
          <w:i/>
          <w:u w:val="single"/>
        </w:rPr>
        <w:t>jāpievieno</w:t>
      </w:r>
      <w:r w:rsidRPr="00107E71">
        <w:rPr>
          <w:b/>
          <w:i/>
          <w:u w:val="single"/>
        </w:rPr>
        <w:t>:</w:t>
      </w:r>
    </w:p>
    <w:p w14:paraId="44524F63" w14:textId="6EB6216F" w:rsidR="00B769FF" w:rsidRPr="002578EE" w:rsidRDefault="00DC7C61" w:rsidP="00B769FF">
      <w:pPr>
        <w:pStyle w:val="Sarakstarindkopa"/>
        <w:numPr>
          <w:ilvl w:val="0"/>
          <w:numId w:val="3"/>
        </w:numPr>
        <w:ind w:left="-284"/>
      </w:pPr>
      <w:r>
        <w:t>p</w:t>
      </w:r>
      <w:r w:rsidR="00B769FF" w:rsidRPr="002578EE">
        <w:t>ēt</w:t>
      </w:r>
      <w:r w:rsidR="00B769FF">
        <w:t>ījuma apraksts vai kopsavilkums</w:t>
      </w:r>
      <w:r w:rsidR="00B769FF" w:rsidRPr="002578EE">
        <w:t>;</w:t>
      </w:r>
    </w:p>
    <w:p w14:paraId="24BC5F22" w14:textId="273BBF86" w:rsidR="00B769FF" w:rsidRPr="002578EE" w:rsidRDefault="00B769FF" w:rsidP="00B61CC1">
      <w:pPr>
        <w:pStyle w:val="Sarakstarindkopa"/>
        <w:numPr>
          <w:ilvl w:val="0"/>
          <w:numId w:val="3"/>
        </w:numPr>
        <w:ind w:left="-284"/>
      </w:pPr>
      <w:r w:rsidRPr="002578EE">
        <w:t>mācību iestādes izsniegta rakst</w:t>
      </w:r>
      <w:r>
        <w:t>iska atļauja pētījuma veikšanai</w:t>
      </w:r>
      <w:r w:rsidR="00BA69C7">
        <w:t xml:space="preserve"> (</w:t>
      </w:r>
      <w:r w:rsidR="00B61CC1" w:rsidRPr="00B61CC1">
        <w:rPr>
          <w:i/>
          <w:color w:val="0070C0"/>
        </w:rPr>
        <w:t>kopija vai elektroniski parakstīts dokuments</w:t>
      </w:r>
      <w:r w:rsidR="00BA69C7">
        <w:t>)</w:t>
      </w:r>
      <w:r w:rsidRPr="002578EE">
        <w:t>;</w:t>
      </w:r>
    </w:p>
    <w:p w14:paraId="699A70D8" w14:textId="5B178957" w:rsidR="00B769FF" w:rsidRPr="002578EE" w:rsidRDefault="00DC7C61" w:rsidP="00B769FF">
      <w:pPr>
        <w:pStyle w:val="Sarakstarindkopa"/>
        <w:numPr>
          <w:ilvl w:val="0"/>
          <w:numId w:val="3"/>
        </w:numPr>
        <w:ind w:left="-284"/>
      </w:pPr>
      <w:r>
        <w:t>a</w:t>
      </w:r>
      <w:r w:rsidR="00B769FF" w:rsidRPr="002578EE">
        <w:t>ptaujas, intervijas anketa ar aptaujas vai intervijas gaitas aprakstu</w:t>
      </w:r>
      <w:r w:rsidR="00B769FF">
        <w:t>.</w:t>
      </w:r>
    </w:p>
    <w:tbl>
      <w:tblPr>
        <w:tblW w:w="0" w:type="auto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3"/>
      </w:tblGrid>
      <w:tr w:rsidR="00193979" w14:paraId="69D7CFD9" w14:textId="77777777" w:rsidTr="00A232ED">
        <w:trPr>
          <w:trHeight w:val="879"/>
        </w:trPr>
        <w:tc>
          <w:tcPr>
            <w:tcW w:w="9973" w:type="dxa"/>
          </w:tcPr>
          <w:p w14:paraId="629865B5" w14:textId="388D5E0E" w:rsidR="00193979" w:rsidRDefault="00193979" w:rsidP="00A232ED">
            <w:pPr>
              <w:ind w:left="63"/>
            </w:pPr>
            <w:r w:rsidRPr="002578EE">
              <w:t>Pētnieciskā darba vadī</w:t>
            </w:r>
            <w:r>
              <w:t xml:space="preserve">tāja </w:t>
            </w:r>
            <w:r w:rsidR="006441F6" w:rsidRPr="006441F6">
              <w:rPr>
                <w:i/>
                <w:color w:val="0070C0"/>
              </w:rPr>
              <w:t>vārds uzvārds</w:t>
            </w:r>
            <w:r>
              <w:t>:</w:t>
            </w:r>
          </w:p>
          <w:p w14:paraId="2DAB8DE0" w14:textId="77777777" w:rsidR="001259C5" w:rsidRDefault="001259C5" w:rsidP="00A232ED">
            <w:pPr>
              <w:ind w:left="63"/>
            </w:pPr>
          </w:p>
          <w:p w14:paraId="333B4853" w14:textId="5A636CD9" w:rsidR="00193979" w:rsidRPr="002578EE" w:rsidRDefault="00193979" w:rsidP="00A232ED">
            <w:pPr>
              <w:tabs>
                <w:tab w:val="left" w:pos="3015"/>
              </w:tabs>
              <w:ind w:left="63"/>
            </w:pPr>
            <w:r>
              <w:t>D</w:t>
            </w:r>
            <w:r w:rsidRPr="002578EE">
              <w:t xml:space="preserve">atums </w:t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>
              <w:t xml:space="preserve"> </w:t>
            </w:r>
            <w:r w:rsidRPr="002578EE">
              <w:t>Paraksts</w:t>
            </w:r>
            <w:r w:rsidR="006441F6" w:rsidRPr="006441F6">
              <w:rPr>
                <w:i/>
                <w:color w:val="0070C0"/>
              </w:rPr>
              <w:t>¹</w:t>
            </w:r>
          </w:p>
          <w:p w14:paraId="04527179" w14:textId="77777777" w:rsidR="00193979" w:rsidRDefault="00193979" w:rsidP="00A232ED">
            <w:pPr>
              <w:tabs>
                <w:tab w:val="left" w:pos="3015"/>
              </w:tabs>
              <w:ind w:left="347"/>
              <w:jc w:val="both"/>
            </w:pPr>
          </w:p>
        </w:tc>
      </w:tr>
    </w:tbl>
    <w:p w14:paraId="071DEA76" w14:textId="77777777" w:rsidR="002E32BE" w:rsidRPr="00B8511C" w:rsidRDefault="002E32BE" w:rsidP="002E32BE">
      <w:pPr>
        <w:tabs>
          <w:tab w:val="left" w:pos="3015"/>
        </w:tabs>
        <w:ind w:left="-851"/>
        <w:rPr>
          <w:b/>
          <w:sz w:val="22"/>
          <w:u w:val="single"/>
        </w:rPr>
      </w:pPr>
      <w:r>
        <w:rPr>
          <w:i/>
          <w:color w:val="0070C0"/>
        </w:rPr>
        <w:t>¹</w:t>
      </w:r>
      <w:r w:rsidRPr="00E8588D">
        <w:rPr>
          <w:i/>
          <w:color w:val="0070C0"/>
        </w:rPr>
        <w:t xml:space="preserve">Pētnieciskā darba vadītājs ar parakstu </w:t>
      </w:r>
      <w:r>
        <w:rPr>
          <w:i/>
          <w:color w:val="0070C0"/>
        </w:rPr>
        <w:t xml:space="preserve">saskaņo iesnieguma saturu un </w:t>
      </w:r>
      <w:r w:rsidRPr="00B8511C">
        <w:rPr>
          <w:b/>
          <w:i/>
          <w:color w:val="0070C0"/>
          <w:u w:val="single"/>
        </w:rPr>
        <w:t xml:space="preserve">uzņemas atbildību par </w:t>
      </w:r>
      <w:r w:rsidRPr="00317BE1">
        <w:rPr>
          <w:b/>
          <w:i/>
          <w:color w:val="0070C0"/>
          <w:u w:val="single"/>
        </w:rPr>
        <w:t>j</w:t>
      </w:r>
      <w:r w:rsidRPr="00B8511C">
        <w:rPr>
          <w:b/>
          <w:i/>
          <w:color w:val="0070C0"/>
          <w:u w:val="single"/>
        </w:rPr>
        <w:t>ebkuru Dienesta informācijas interpretēšanu</w:t>
      </w:r>
    </w:p>
    <w:p w14:paraId="45732EC8" w14:textId="77777777" w:rsidR="00491DF2" w:rsidRDefault="00491DF2" w:rsidP="002578EE"/>
    <w:tbl>
      <w:tblPr>
        <w:tblW w:w="0" w:type="auto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3"/>
      </w:tblGrid>
      <w:tr w:rsidR="00B769FF" w14:paraId="4A48B9A1" w14:textId="77777777" w:rsidTr="0054753D">
        <w:trPr>
          <w:trHeight w:val="879"/>
        </w:trPr>
        <w:tc>
          <w:tcPr>
            <w:tcW w:w="9973" w:type="dxa"/>
          </w:tcPr>
          <w:p w14:paraId="61F97F9A" w14:textId="07C4B655" w:rsidR="00B769FF" w:rsidRPr="00ED561A" w:rsidRDefault="00E67C93" w:rsidP="001259C5">
            <w:pPr>
              <w:tabs>
                <w:tab w:val="left" w:pos="3015"/>
              </w:tabs>
            </w:pPr>
            <w:r w:rsidRPr="00ED561A">
              <w:t>Pētnie</w:t>
            </w:r>
            <w:r w:rsidR="004F3BAF" w:rsidRPr="00ED561A">
              <w:t>ka</w:t>
            </w:r>
            <w:r w:rsidRPr="00ED561A">
              <w:t xml:space="preserve"> </w:t>
            </w:r>
            <w:r w:rsidR="001259C5" w:rsidRPr="00ED561A">
              <w:t>vārds uzvārds</w:t>
            </w:r>
            <w:r w:rsidR="00B769FF" w:rsidRPr="00ED561A">
              <w:t>:</w:t>
            </w:r>
          </w:p>
          <w:p w14:paraId="3BA12936" w14:textId="77777777" w:rsidR="00B769FF" w:rsidRDefault="00B769FF" w:rsidP="0054753D">
            <w:pPr>
              <w:tabs>
                <w:tab w:val="left" w:pos="3015"/>
              </w:tabs>
              <w:ind w:left="914"/>
            </w:pPr>
          </w:p>
          <w:p w14:paraId="30B6D688" w14:textId="7DA90E53" w:rsidR="00B769FF" w:rsidRPr="002578EE" w:rsidRDefault="00B769FF" w:rsidP="0054753D">
            <w:pPr>
              <w:tabs>
                <w:tab w:val="left" w:pos="3015"/>
              </w:tabs>
              <w:ind w:left="63"/>
            </w:pPr>
            <w:r>
              <w:t>D</w:t>
            </w:r>
            <w:r w:rsidRPr="002578EE">
              <w:t>atums</w:t>
            </w:r>
            <w:r>
              <w:t>*</w:t>
            </w:r>
            <w:r w:rsidRPr="002578EE">
              <w:t xml:space="preserve"> </w:t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 w:rsidRPr="002578EE">
              <w:tab/>
            </w:r>
            <w:r>
              <w:t xml:space="preserve"> </w:t>
            </w:r>
            <w:r w:rsidRPr="002578EE">
              <w:t>Paraksts</w:t>
            </w:r>
            <w:r>
              <w:t>*</w:t>
            </w:r>
          </w:p>
          <w:p w14:paraId="7150F80B" w14:textId="77777777" w:rsidR="00B769FF" w:rsidRDefault="00B769FF" w:rsidP="0054753D">
            <w:pPr>
              <w:tabs>
                <w:tab w:val="left" w:pos="3015"/>
              </w:tabs>
              <w:ind w:left="347"/>
              <w:jc w:val="both"/>
            </w:pPr>
          </w:p>
        </w:tc>
      </w:tr>
    </w:tbl>
    <w:p w14:paraId="39F529C4" w14:textId="2A9A8956" w:rsidR="009C2A3F" w:rsidRPr="00B769FF" w:rsidRDefault="009C2A3F" w:rsidP="00B769FF">
      <w:pPr>
        <w:tabs>
          <w:tab w:val="left" w:pos="3015"/>
        </w:tabs>
        <w:ind w:left="-851"/>
      </w:pPr>
      <w:r w:rsidRPr="000C170C">
        <w:rPr>
          <w:sz w:val="18"/>
        </w:rPr>
        <w:t>*Rekvizītus “Datums” un “Paraksts” neaizpilda, ja dokuments parakstīts ar drošu elektronisko parakstu</w:t>
      </w:r>
    </w:p>
    <w:p w14:paraId="76257D99" w14:textId="77777777" w:rsidR="002578EE" w:rsidRPr="002578EE" w:rsidRDefault="002578EE" w:rsidP="004F3AB0">
      <w:pPr>
        <w:tabs>
          <w:tab w:val="left" w:pos="3015"/>
        </w:tabs>
      </w:pPr>
    </w:p>
    <w:sectPr w:rsidR="002578EE" w:rsidRPr="002578EE" w:rsidSect="004D6A07">
      <w:headerReference w:type="even" r:id="rId8"/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E2A9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E9EE1" w16cex:dateUtc="2021-05-18T1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E2A9E7" w16cid:durableId="244E9E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8EE3B" w14:textId="77777777" w:rsidR="00F741FE" w:rsidRDefault="00F741FE">
      <w:r>
        <w:separator/>
      </w:r>
    </w:p>
  </w:endnote>
  <w:endnote w:type="continuationSeparator" w:id="0">
    <w:p w14:paraId="667CDE92" w14:textId="77777777" w:rsidR="00F741FE" w:rsidRDefault="00F7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620D1" w14:textId="77777777" w:rsidR="00193979" w:rsidRPr="00884A4B" w:rsidRDefault="00193979" w:rsidP="00193979">
    <w:pPr>
      <w:jc w:val="right"/>
      <w:rPr>
        <w:color w:val="000000"/>
        <w:sz w:val="18"/>
      </w:rPr>
    </w:pPr>
    <w:r w:rsidRPr="00884A4B">
      <w:rPr>
        <w:color w:val="000000"/>
        <w:sz w:val="18"/>
      </w:rPr>
      <w:t>Iesniegums tiek izskatīts Iesnieguma likumā noteiktajā kārtībā un termiņā.</w:t>
    </w:r>
  </w:p>
  <w:p w14:paraId="2415CB9E" w14:textId="77777777" w:rsidR="00193979" w:rsidRDefault="00193979" w:rsidP="00193979">
    <w:pPr>
      <w:pStyle w:val="Kjen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</w:tblGrid>
    <w:tr w:rsidR="00AF3D80" w:rsidRPr="001F047C" w14:paraId="411069FC" w14:textId="77777777" w:rsidTr="00AF3D80">
      <w:trPr>
        <w:trHeight w:val="252"/>
      </w:trPr>
      <w:tc>
        <w:tcPr>
          <w:tcW w:w="2093" w:type="dxa"/>
          <w:shd w:val="clear" w:color="auto" w:fill="auto"/>
        </w:tcPr>
        <w:p w14:paraId="73313021" w14:textId="46A00E00" w:rsidR="00AF3D80" w:rsidRPr="00AF3D80" w:rsidRDefault="00AF3D80" w:rsidP="00AF3D80">
          <w:pPr>
            <w:pStyle w:val="Kjene"/>
            <w:rPr>
              <w:sz w:val="20"/>
              <w:szCs w:val="20"/>
            </w:rPr>
          </w:pPr>
          <w:r w:rsidRPr="00AF3D80">
            <w:rPr>
              <w:sz w:val="20"/>
              <w:szCs w:val="20"/>
            </w:rPr>
            <w:t>ATB</w:t>
          </w:r>
          <w:r>
            <w:rPr>
              <w:sz w:val="20"/>
              <w:szCs w:val="20"/>
            </w:rPr>
            <w:t xml:space="preserve"> 10-</w:t>
          </w:r>
          <w:r w:rsidRPr="00AF3D80"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2</w:t>
          </w:r>
          <w:r w:rsidRPr="00AF3D80">
            <w:rPr>
              <w:sz w:val="20"/>
              <w:szCs w:val="20"/>
            </w:rPr>
            <w:t xml:space="preserve"> Versija</w:t>
          </w:r>
          <w:r>
            <w:rPr>
              <w:sz w:val="20"/>
              <w:szCs w:val="20"/>
            </w:rPr>
            <w:t xml:space="preserve"> 0</w:t>
          </w:r>
          <w:r w:rsidR="007627D1">
            <w:rPr>
              <w:sz w:val="20"/>
              <w:szCs w:val="20"/>
            </w:rPr>
            <w:t>3</w:t>
          </w:r>
        </w:p>
      </w:tc>
    </w:tr>
  </w:tbl>
  <w:p w14:paraId="2DBEB619" w14:textId="77777777" w:rsidR="00193979" w:rsidRDefault="00193979" w:rsidP="00AF3D8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37026" w14:textId="77777777" w:rsidR="00F741FE" w:rsidRDefault="00F741FE">
      <w:r>
        <w:separator/>
      </w:r>
    </w:p>
  </w:footnote>
  <w:footnote w:type="continuationSeparator" w:id="0">
    <w:p w14:paraId="430CBA5B" w14:textId="77777777" w:rsidR="00F741FE" w:rsidRDefault="00F7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D799" w14:textId="77777777" w:rsidR="00CC224B" w:rsidRDefault="00CC224B">
    <w:pPr>
      <w:jc w:val="center"/>
    </w:pPr>
    <w:r>
      <w:t xml:space="preserve"> </w:t>
    </w:r>
  </w:p>
  <w:p w14:paraId="6F00F7B3" w14:textId="77777777" w:rsidR="00CC224B" w:rsidRDefault="00CC224B">
    <w:pPr>
      <w:jc w:val="center"/>
    </w:pPr>
  </w:p>
  <w:p w14:paraId="132B762E" w14:textId="77777777" w:rsidR="00CC224B" w:rsidRDefault="00CC224B">
    <w:pPr>
      <w:jc w:val="center"/>
      <w:rPr>
        <w:sz w:val="28"/>
        <w:szCs w:val="28"/>
      </w:rPr>
    </w:pPr>
    <w:r>
      <w:rPr>
        <w:sz w:val="28"/>
        <w:szCs w:val="28"/>
      </w:rPr>
      <w:t>LATVIJAS REPUBLIKAS VESELĪBAS MINISTRIJA</w:t>
    </w:r>
  </w:p>
  <w:p w14:paraId="056188C6" w14:textId="77777777" w:rsidR="00CC224B" w:rsidRDefault="00CC224B">
    <w:pPr>
      <w:jc w:val="center"/>
    </w:pPr>
    <w:r>
      <w:t xml:space="preserve"> </w:t>
    </w:r>
  </w:p>
  <w:p w14:paraId="09C8C10A" w14:textId="77777777" w:rsidR="00CC224B" w:rsidRDefault="00CC224B">
    <w:pPr>
      <w:jc w:val="center"/>
      <w:rPr>
        <w:b/>
        <w:sz w:val="30"/>
        <w:szCs w:val="30"/>
      </w:rPr>
    </w:pPr>
    <w:r>
      <w:rPr>
        <w:b/>
        <w:sz w:val="30"/>
        <w:szCs w:val="30"/>
      </w:rPr>
      <w:t>NEATLIEKAMĀS  MEDICĪNISKĀS  PALĪDZĪBAS  DIENESTS</w:t>
    </w:r>
  </w:p>
  <w:p w14:paraId="75A25D71" w14:textId="77777777" w:rsidR="00CC224B" w:rsidRDefault="00CC224B">
    <w:pPr>
      <w:jc w:val="center"/>
      <w:rPr>
        <w:b/>
        <w:sz w:val="12"/>
        <w:szCs w:val="12"/>
      </w:rPr>
    </w:pPr>
  </w:p>
  <w:p w14:paraId="70E7BCD2" w14:textId="77777777" w:rsidR="00CC224B" w:rsidRDefault="00CC224B">
    <w:pPr>
      <w:jc w:val="center"/>
      <w:rPr>
        <w:rFonts w:ascii="Tahoma" w:eastAsia="Tahoma" w:hAnsi="Tahoma" w:cs="Tahoma"/>
        <w:b/>
      </w:rPr>
    </w:pPr>
    <w:proofErr w:type="spellStart"/>
    <w:r>
      <w:rPr>
        <w:sz w:val="16"/>
        <w:szCs w:val="16"/>
      </w:rPr>
      <w:t>Kr.Valdemāra</w:t>
    </w:r>
    <w:proofErr w:type="spellEnd"/>
    <w:r>
      <w:rPr>
        <w:sz w:val="16"/>
        <w:szCs w:val="16"/>
      </w:rPr>
      <w:t xml:space="preserve"> iela 118  - 603, Rīga,  LV-1013 ● Tālr.6 7709177 ●  Fakss 6 7709176 ●  e-pasts nmpd@nmpd.gov.lv</w:t>
    </w:r>
    <w:r>
      <w:rPr>
        <w:rFonts w:ascii="Tahoma" w:eastAsia="Tahoma" w:hAnsi="Tahoma" w:cs="Tahoma"/>
        <w:b/>
      </w:rPr>
      <w:t xml:space="preserve"> </w:t>
    </w:r>
  </w:p>
  <w:p w14:paraId="0543BF66" w14:textId="26462917" w:rsidR="00CC224B" w:rsidRDefault="00382CAD"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79FE49" wp14:editId="6C12BF6A">
              <wp:simplePos x="0" y="0"/>
              <wp:positionH relativeFrom="column">
                <wp:posOffset>-421005</wp:posOffset>
              </wp:positionH>
              <wp:positionV relativeFrom="paragraph">
                <wp:posOffset>116840</wp:posOffset>
              </wp:positionV>
              <wp:extent cx="6238875" cy="0"/>
              <wp:effectExtent l="17145" t="21590" r="20955" b="165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284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4AC318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15pt,9.2pt" to="458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" strokeweight=".79mm"/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1CDE02" wp14:editId="05CE09FE">
              <wp:simplePos x="0" y="0"/>
              <wp:positionH relativeFrom="column">
                <wp:posOffset>-421005</wp:posOffset>
              </wp:positionH>
              <wp:positionV relativeFrom="paragraph">
                <wp:posOffset>156845</wp:posOffset>
              </wp:positionV>
              <wp:extent cx="6238875" cy="0"/>
              <wp:effectExtent l="17145" t="13970" r="11430" b="1460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0B51BF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15pt,12.35pt" to="458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" strokeweight=".49mm"/>
          </w:pict>
        </mc:Fallback>
      </mc:AlternateContent>
    </w:r>
  </w:p>
  <w:p w14:paraId="13127051" w14:textId="77777777" w:rsidR="00CC224B" w:rsidRDefault="00CC224B">
    <w:pPr>
      <w:jc w:val="center"/>
    </w:pPr>
  </w:p>
  <w:p w14:paraId="456B991C" w14:textId="77777777" w:rsidR="00CC224B" w:rsidRDefault="00CC224B">
    <w:pPr>
      <w:jc w:val="center"/>
      <w:rPr>
        <w:sz w:val="28"/>
        <w:szCs w:val="28"/>
      </w:rPr>
    </w:pPr>
    <w:r>
      <w:rPr>
        <w:sz w:val="28"/>
        <w:szCs w:val="28"/>
      </w:rPr>
      <w:t>RĪKOJUMS</w:t>
    </w:r>
  </w:p>
  <w:p w14:paraId="4BDD9E2A" w14:textId="77777777" w:rsidR="00CC224B" w:rsidRDefault="00CC224B">
    <w:pPr>
      <w:jc w:val="center"/>
    </w:pPr>
    <w:r>
      <w:t>Rīgā</w:t>
    </w:r>
  </w:p>
  <w:p w14:paraId="100986AE" w14:textId="77777777" w:rsidR="00CC224B" w:rsidRDefault="00CC224B"/>
  <w:p w14:paraId="58807762" w14:textId="77777777" w:rsidR="00CC224B" w:rsidRDefault="00CC224B">
    <w:pPr>
      <w:rPr>
        <w:sz w:val="28"/>
        <w:szCs w:val="28"/>
      </w:rPr>
    </w:pPr>
    <w:r>
      <w:rPr>
        <w:sz w:val="28"/>
        <w:szCs w:val="28"/>
      </w:rPr>
      <w:t xml:space="preserve">24.04.2009. </w:t>
    </w:r>
    <w:proofErr w:type="spellStart"/>
    <w:r>
      <w:rPr>
        <w:sz w:val="28"/>
        <w:szCs w:val="28"/>
      </w:rPr>
      <w:t>Nr</w:t>
    </w:r>
    <w:proofErr w:type="spellEnd"/>
    <w:r>
      <w:rPr>
        <w:sz w:val="28"/>
        <w:szCs w:val="28"/>
      </w:rPr>
      <w:t>__________</w:t>
    </w:r>
  </w:p>
  <w:p w14:paraId="5370D0F4" w14:textId="77777777" w:rsidR="00CC224B" w:rsidRDefault="00CC224B">
    <w:pPr>
      <w:spacing w:before="240" w:after="60"/>
      <w:ind w:left="432" w:hanging="432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4A56" w14:textId="77777777" w:rsidR="00CC224B" w:rsidRDefault="00CC224B">
    <w:pPr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AA493" w14:textId="77777777" w:rsidR="00CC224B" w:rsidRPr="002578EE" w:rsidRDefault="007A6216" w:rsidP="00031439">
    <w:pPr>
      <w:pStyle w:val="Virsraksts2"/>
      <w:tabs>
        <w:tab w:val="clear" w:pos="576"/>
      </w:tabs>
      <w:spacing w:before="0" w:after="0"/>
      <w:ind w:left="0" w:firstLine="0"/>
      <w:jc w:val="right"/>
      <w:rPr>
        <w:b w:val="0"/>
        <w:bCs w:val="0"/>
        <w:sz w:val="24"/>
        <w:szCs w:val="24"/>
      </w:rPr>
    </w:pPr>
    <w:r w:rsidRPr="002578EE">
      <w:rPr>
        <w:b w:val="0"/>
        <w:bCs w:val="0"/>
        <w:sz w:val="24"/>
        <w:szCs w:val="24"/>
      </w:rPr>
      <w:t>Neatliekamās medicīniskās palīdzības dienesta</w:t>
    </w:r>
    <w:r w:rsidR="00031439" w:rsidRPr="002578EE">
      <w:rPr>
        <w:b w:val="0"/>
        <w:bCs w:val="0"/>
        <w:sz w:val="24"/>
        <w:szCs w:val="24"/>
      </w:rPr>
      <w:t xml:space="preserve"> direktoram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5A3151"/>
    <w:multiLevelType w:val="hybridMultilevel"/>
    <w:tmpl w:val="521C5EE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lze Bukša">
    <w15:presenceInfo w15:providerId="AD" w15:userId="S::ilze.buksa@nmpd.gov.lv::8146bcec-278d-483d-b2e3-f6e0af1a4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mirrorMargins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BD"/>
    <w:rsid w:val="00031439"/>
    <w:rsid w:val="000576C2"/>
    <w:rsid w:val="000844BD"/>
    <w:rsid w:val="000A066A"/>
    <w:rsid w:val="000A0708"/>
    <w:rsid w:val="000E4852"/>
    <w:rsid w:val="000E632C"/>
    <w:rsid w:val="000F17C0"/>
    <w:rsid w:val="0010506B"/>
    <w:rsid w:val="00105C0A"/>
    <w:rsid w:val="00105E06"/>
    <w:rsid w:val="00107E71"/>
    <w:rsid w:val="00112744"/>
    <w:rsid w:val="001259C5"/>
    <w:rsid w:val="00135292"/>
    <w:rsid w:val="00153CE5"/>
    <w:rsid w:val="00170982"/>
    <w:rsid w:val="001822D9"/>
    <w:rsid w:val="00184742"/>
    <w:rsid w:val="00190EBE"/>
    <w:rsid w:val="00193979"/>
    <w:rsid w:val="00196701"/>
    <w:rsid w:val="00197DC4"/>
    <w:rsid w:val="001A5590"/>
    <w:rsid w:val="001C05D4"/>
    <w:rsid w:val="001C3426"/>
    <w:rsid w:val="001C7252"/>
    <w:rsid w:val="001E4A11"/>
    <w:rsid w:val="001E5942"/>
    <w:rsid w:val="001E6E3D"/>
    <w:rsid w:val="001E75BE"/>
    <w:rsid w:val="001F13B2"/>
    <w:rsid w:val="0020460F"/>
    <w:rsid w:val="002210CC"/>
    <w:rsid w:val="0023336E"/>
    <w:rsid w:val="00234A61"/>
    <w:rsid w:val="0025430F"/>
    <w:rsid w:val="002578EE"/>
    <w:rsid w:val="0028132C"/>
    <w:rsid w:val="00290267"/>
    <w:rsid w:val="00296FEF"/>
    <w:rsid w:val="002A105B"/>
    <w:rsid w:val="002A2B39"/>
    <w:rsid w:val="002A50FF"/>
    <w:rsid w:val="002C6947"/>
    <w:rsid w:val="002C6ECE"/>
    <w:rsid w:val="002D18AA"/>
    <w:rsid w:val="002E32BE"/>
    <w:rsid w:val="002E3A61"/>
    <w:rsid w:val="002E43B5"/>
    <w:rsid w:val="002F286F"/>
    <w:rsid w:val="00322951"/>
    <w:rsid w:val="00323C21"/>
    <w:rsid w:val="003403A0"/>
    <w:rsid w:val="003441DA"/>
    <w:rsid w:val="00346BF5"/>
    <w:rsid w:val="00352E8E"/>
    <w:rsid w:val="00355321"/>
    <w:rsid w:val="00375A68"/>
    <w:rsid w:val="00375F38"/>
    <w:rsid w:val="00377733"/>
    <w:rsid w:val="0038039F"/>
    <w:rsid w:val="00382CAD"/>
    <w:rsid w:val="003B74FA"/>
    <w:rsid w:val="004014CC"/>
    <w:rsid w:val="004031D3"/>
    <w:rsid w:val="00404340"/>
    <w:rsid w:val="004134BE"/>
    <w:rsid w:val="00417777"/>
    <w:rsid w:val="00425B37"/>
    <w:rsid w:val="00443634"/>
    <w:rsid w:val="004560CF"/>
    <w:rsid w:val="0048723D"/>
    <w:rsid w:val="00491DF2"/>
    <w:rsid w:val="004A793A"/>
    <w:rsid w:val="004B0359"/>
    <w:rsid w:val="004B4DEC"/>
    <w:rsid w:val="004C2605"/>
    <w:rsid w:val="004D310C"/>
    <w:rsid w:val="004D4A26"/>
    <w:rsid w:val="004D6A07"/>
    <w:rsid w:val="004E42E9"/>
    <w:rsid w:val="004E5AB9"/>
    <w:rsid w:val="004F2C3A"/>
    <w:rsid w:val="004F3AB0"/>
    <w:rsid w:val="004F3BAF"/>
    <w:rsid w:val="00544083"/>
    <w:rsid w:val="00567EB6"/>
    <w:rsid w:val="00583AF0"/>
    <w:rsid w:val="005A10CE"/>
    <w:rsid w:val="005B336A"/>
    <w:rsid w:val="005D3B0F"/>
    <w:rsid w:val="005D4448"/>
    <w:rsid w:val="005E1F97"/>
    <w:rsid w:val="005F6FB2"/>
    <w:rsid w:val="00601B3C"/>
    <w:rsid w:val="00603143"/>
    <w:rsid w:val="00624B24"/>
    <w:rsid w:val="006441F6"/>
    <w:rsid w:val="00674983"/>
    <w:rsid w:val="006B464A"/>
    <w:rsid w:val="006B61A7"/>
    <w:rsid w:val="006D6564"/>
    <w:rsid w:val="006E786C"/>
    <w:rsid w:val="006F054B"/>
    <w:rsid w:val="00727790"/>
    <w:rsid w:val="007627D1"/>
    <w:rsid w:val="00765BA1"/>
    <w:rsid w:val="0079434C"/>
    <w:rsid w:val="007A6216"/>
    <w:rsid w:val="007B5A50"/>
    <w:rsid w:val="007D3F18"/>
    <w:rsid w:val="007D4F2F"/>
    <w:rsid w:val="007F29F1"/>
    <w:rsid w:val="007F31F1"/>
    <w:rsid w:val="00811E68"/>
    <w:rsid w:val="00856652"/>
    <w:rsid w:val="00862676"/>
    <w:rsid w:val="008648FD"/>
    <w:rsid w:val="0086576D"/>
    <w:rsid w:val="00884027"/>
    <w:rsid w:val="008874B9"/>
    <w:rsid w:val="008C148A"/>
    <w:rsid w:val="008D25E1"/>
    <w:rsid w:val="008E05AE"/>
    <w:rsid w:val="008F6FCA"/>
    <w:rsid w:val="008F76DE"/>
    <w:rsid w:val="00903183"/>
    <w:rsid w:val="00967580"/>
    <w:rsid w:val="009819B6"/>
    <w:rsid w:val="0098443E"/>
    <w:rsid w:val="009A01B4"/>
    <w:rsid w:val="009A1B0D"/>
    <w:rsid w:val="009A32AB"/>
    <w:rsid w:val="009B3356"/>
    <w:rsid w:val="009C2A3F"/>
    <w:rsid w:val="009C6B07"/>
    <w:rsid w:val="009E32A3"/>
    <w:rsid w:val="009E6CBF"/>
    <w:rsid w:val="009F7F3D"/>
    <w:rsid w:val="00A04BCA"/>
    <w:rsid w:val="00A05F38"/>
    <w:rsid w:val="00A232ED"/>
    <w:rsid w:val="00A426D1"/>
    <w:rsid w:val="00A43978"/>
    <w:rsid w:val="00A464BD"/>
    <w:rsid w:val="00A77ED9"/>
    <w:rsid w:val="00A90A20"/>
    <w:rsid w:val="00AD5009"/>
    <w:rsid w:val="00AF3D80"/>
    <w:rsid w:val="00B17CE0"/>
    <w:rsid w:val="00B20FF2"/>
    <w:rsid w:val="00B4207E"/>
    <w:rsid w:val="00B464F1"/>
    <w:rsid w:val="00B61CC1"/>
    <w:rsid w:val="00B7435B"/>
    <w:rsid w:val="00B769FF"/>
    <w:rsid w:val="00BA0E3C"/>
    <w:rsid w:val="00BA5C36"/>
    <w:rsid w:val="00BA69C7"/>
    <w:rsid w:val="00BB0107"/>
    <w:rsid w:val="00BC7E91"/>
    <w:rsid w:val="00BE2230"/>
    <w:rsid w:val="00C0668C"/>
    <w:rsid w:val="00C13BBF"/>
    <w:rsid w:val="00C34938"/>
    <w:rsid w:val="00C55FC3"/>
    <w:rsid w:val="00C658BE"/>
    <w:rsid w:val="00C7511A"/>
    <w:rsid w:val="00C75C5D"/>
    <w:rsid w:val="00C75EF2"/>
    <w:rsid w:val="00CA1C05"/>
    <w:rsid w:val="00CB56E3"/>
    <w:rsid w:val="00CC224B"/>
    <w:rsid w:val="00CC57FA"/>
    <w:rsid w:val="00CE0349"/>
    <w:rsid w:val="00CE24E9"/>
    <w:rsid w:val="00CE64EF"/>
    <w:rsid w:val="00D147F4"/>
    <w:rsid w:val="00D1768F"/>
    <w:rsid w:val="00D638E9"/>
    <w:rsid w:val="00D700B8"/>
    <w:rsid w:val="00D75C3D"/>
    <w:rsid w:val="00D80E37"/>
    <w:rsid w:val="00D91ED3"/>
    <w:rsid w:val="00D96F87"/>
    <w:rsid w:val="00DA4637"/>
    <w:rsid w:val="00DB4164"/>
    <w:rsid w:val="00DC1382"/>
    <w:rsid w:val="00DC19B7"/>
    <w:rsid w:val="00DC7C61"/>
    <w:rsid w:val="00DD07C3"/>
    <w:rsid w:val="00DD277A"/>
    <w:rsid w:val="00DE6F5B"/>
    <w:rsid w:val="00DF13D6"/>
    <w:rsid w:val="00E07E6E"/>
    <w:rsid w:val="00E16AE7"/>
    <w:rsid w:val="00E30355"/>
    <w:rsid w:val="00E67C93"/>
    <w:rsid w:val="00E76731"/>
    <w:rsid w:val="00E8588D"/>
    <w:rsid w:val="00E92547"/>
    <w:rsid w:val="00EA0EF6"/>
    <w:rsid w:val="00EA2EFC"/>
    <w:rsid w:val="00EC3855"/>
    <w:rsid w:val="00EC674E"/>
    <w:rsid w:val="00EC6CFE"/>
    <w:rsid w:val="00EC74D3"/>
    <w:rsid w:val="00ED2F46"/>
    <w:rsid w:val="00ED561A"/>
    <w:rsid w:val="00EF10E1"/>
    <w:rsid w:val="00F06CB2"/>
    <w:rsid w:val="00F2292E"/>
    <w:rsid w:val="00F4778A"/>
    <w:rsid w:val="00F523F5"/>
    <w:rsid w:val="00F60F86"/>
    <w:rsid w:val="00F71E61"/>
    <w:rsid w:val="00F72E63"/>
    <w:rsid w:val="00F741FE"/>
    <w:rsid w:val="00F95252"/>
    <w:rsid w:val="00FA480D"/>
    <w:rsid w:val="00FB2E57"/>
    <w:rsid w:val="00FB463C"/>
    <w:rsid w:val="00FD62A9"/>
    <w:rsid w:val="00FD6878"/>
    <w:rsid w:val="00FE610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886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A10CE"/>
    <w:pPr>
      <w:suppressAutoHyphens/>
    </w:pPr>
    <w:rPr>
      <w:sz w:val="24"/>
      <w:szCs w:val="24"/>
      <w:lang w:val="lv-LV" w:eastAsia="ar-SA"/>
    </w:rPr>
  </w:style>
  <w:style w:type="paragraph" w:styleId="Virsraksts1">
    <w:name w:val="heading 1"/>
    <w:basedOn w:val="Parasts"/>
    <w:next w:val="Parasts"/>
    <w:qFormat/>
    <w:rsid w:val="005A10C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Virsraksts2">
    <w:name w:val="heading 2"/>
    <w:basedOn w:val="Parasts"/>
    <w:next w:val="Parasts"/>
    <w:qFormat/>
    <w:rsid w:val="005A10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qFormat/>
    <w:rsid w:val="005A10CE"/>
    <w:pPr>
      <w:keepNext/>
      <w:tabs>
        <w:tab w:val="num" w:pos="864"/>
        <w:tab w:val="left" w:pos="2952"/>
        <w:tab w:val="left" w:pos="4392"/>
        <w:tab w:val="left" w:pos="5292"/>
        <w:tab w:val="left" w:pos="6372"/>
        <w:tab w:val="left" w:pos="9293"/>
      </w:tabs>
      <w:ind w:left="72"/>
      <w:jc w:val="center"/>
      <w:outlineLvl w:val="3"/>
    </w:pPr>
    <w:rPr>
      <w:b/>
      <w:bCs/>
      <w:spacing w:val="2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0CE"/>
  </w:style>
  <w:style w:type="character" w:customStyle="1" w:styleId="WW-Absatz-Standardschriftart">
    <w:name w:val="WW-Absatz-Standardschriftart"/>
    <w:rsid w:val="005A10CE"/>
  </w:style>
  <w:style w:type="character" w:customStyle="1" w:styleId="WW-Absatz-Standardschriftart1">
    <w:name w:val="WW-Absatz-Standardschriftart1"/>
    <w:rsid w:val="005A10CE"/>
  </w:style>
  <w:style w:type="character" w:customStyle="1" w:styleId="WW8Num2z0">
    <w:name w:val="WW8Num2z0"/>
    <w:rsid w:val="005A10CE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5A10CE"/>
  </w:style>
  <w:style w:type="character" w:customStyle="1" w:styleId="WW-Absatz-Standardschriftart111">
    <w:name w:val="WW-Absatz-Standardschriftart111"/>
    <w:rsid w:val="005A10CE"/>
  </w:style>
  <w:style w:type="character" w:customStyle="1" w:styleId="WW-Absatz-Standardschriftart1111">
    <w:name w:val="WW-Absatz-Standardschriftart1111"/>
    <w:rsid w:val="005A10CE"/>
  </w:style>
  <w:style w:type="character" w:customStyle="1" w:styleId="WW-Absatz-Standardschriftart11111">
    <w:name w:val="WW-Absatz-Standardschriftart11111"/>
    <w:rsid w:val="005A10CE"/>
  </w:style>
  <w:style w:type="character" w:customStyle="1" w:styleId="WW-Absatz-Standardschriftart111111">
    <w:name w:val="WW-Absatz-Standardschriftart111111"/>
    <w:rsid w:val="005A10CE"/>
  </w:style>
  <w:style w:type="character" w:customStyle="1" w:styleId="WW-Absatz-Standardschriftart1111111">
    <w:name w:val="WW-Absatz-Standardschriftart1111111"/>
    <w:rsid w:val="005A10CE"/>
  </w:style>
  <w:style w:type="character" w:customStyle="1" w:styleId="CharChar1">
    <w:name w:val="Char Char1"/>
    <w:rsid w:val="005A10CE"/>
    <w:rPr>
      <w:sz w:val="24"/>
      <w:szCs w:val="24"/>
    </w:rPr>
  </w:style>
  <w:style w:type="character" w:customStyle="1" w:styleId="CharChar">
    <w:name w:val="Char Char"/>
    <w:rsid w:val="005A10CE"/>
    <w:rPr>
      <w:sz w:val="24"/>
      <w:szCs w:val="24"/>
    </w:rPr>
  </w:style>
  <w:style w:type="character" w:customStyle="1" w:styleId="CharChar2">
    <w:name w:val="Char Char2"/>
    <w:rsid w:val="005A10CE"/>
    <w:rPr>
      <w:b/>
      <w:bCs/>
      <w:spacing w:val="20"/>
      <w:sz w:val="28"/>
      <w:szCs w:val="24"/>
    </w:rPr>
  </w:style>
  <w:style w:type="character" w:customStyle="1" w:styleId="CharChar4">
    <w:name w:val="Char Char4"/>
    <w:rsid w:val="005A10C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3">
    <w:name w:val="Char Char3"/>
    <w:rsid w:val="005A10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saite">
    <w:name w:val="Hyperlink"/>
    <w:semiHidden/>
    <w:rsid w:val="005A10CE"/>
    <w:rPr>
      <w:color w:val="000080"/>
      <w:u w:val="single"/>
    </w:rPr>
  </w:style>
  <w:style w:type="character" w:styleId="Izmantotahipersaite">
    <w:name w:val="FollowedHyperlink"/>
    <w:semiHidden/>
    <w:rsid w:val="005A10CE"/>
    <w:rPr>
      <w:color w:val="800000"/>
      <w:u w:val="single"/>
    </w:rPr>
  </w:style>
  <w:style w:type="character" w:customStyle="1" w:styleId="WW8Num3z0">
    <w:name w:val="WW8Num3z0"/>
    <w:rsid w:val="005A10C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A10CE"/>
    <w:rPr>
      <w:rFonts w:ascii="Courier New" w:hAnsi="Courier New" w:cs="Courier New"/>
    </w:rPr>
  </w:style>
  <w:style w:type="character" w:customStyle="1" w:styleId="WW8Num3z2">
    <w:name w:val="WW8Num3z2"/>
    <w:rsid w:val="005A10CE"/>
    <w:rPr>
      <w:rFonts w:ascii="Wingdings" w:hAnsi="Wingdings"/>
    </w:rPr>
  </w:style>
  <w:style w:type="character" w:customStyle="1" w:styleId="WW8Num3z3">
    <w:name w:val="WW8Num3z3"/>
    <w:rsid w:val="005A10CE"/>
    <w:rPr>
      <w:rFonts w:ascii="Symbol" w:hAnsi="Symbol"/>
    </w:rPr>
  </w:style>
  <w:style w:type="paragraph" w:customStyle="1" w:styleId="Heading">
    <w:name w:val="Heading"/>
    <w:basedOn w:val="Parasts"/>
    <w:next w:val="Pamatteksts"/>
    <w:rsid w:val="005A10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matteksts">
    <w:name w:val="Body Text"/>
    <w:basedOn w:val="Parasts"/>
    <w:semiHidden/>
    <w:rsid w:val="005A10CE"/>
    <w:pPr>
      <w:spacing w:after="120"/>
    </w:pPr>
  </w:style>
  <w:style w:type="paragraph" w:styleId="Saraksts">
    <w:name w:val="List"/>
    <w:basedOn w:val="Pamatteksts"/>
    <w:semiHidden/>
    <w:rsid w:val="005A10CE"/>
    <w:rPr>
      <w:rFonts w:cs="Tahoma"/>
    </w:rPr>
  </w:style>
  <w:style w:type="paragraph" w:styleId="Parakstszemobjekta">
    <w:name w:val="caption"/>
    <w:basedOn w:val="Parasts"/>
    <w:qFormat/>
    <w:rsid w:val="005A10C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rsid w:val="005A10CE"/>
    <w:pPr>
      <w:suppressLineNumbers/>
    </w:pPr>
    <w:rPr>
      <w:rFonts w:cs="Tahoma"/>
    </w:rPr>
  </w:style>
  <w:style w:type="paragraph" w:styleId="Galvene">
    <w:name w:val="header"/>
    <w:basedOn w:val="Parasts"/>
    <w:semiHidden/>
    <w:rsid w:val="005A10C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5A10CE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4F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3143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31439"/>
    <w:rPr>
      <w:rFonts w:ascii="Segoe UI" w:hAnsi="Segoe UI" w:cs="Segoe UI"/>
      <w:sz w:val="18"/>
      <w:szCs w:val="18"/>
      <w:lang w:eastAsia="ar-SA"/>
    </w:rPr>
  </w:style>
  <w:style w:type="character" w:styleId="Komentraatsauce">
    <w:name w:val="annotation reference"/>
    <w:uiPriority w:val="99"/>
    <w:semiHidden/>
    <w:unhideWhenUsed/>
    <w:rsid w:val="00A77E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77ED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A77ED9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77ED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A77ED9"/>
    <w:rPr>
      <w:b/>
      <w:bCs/>
      <w:lang w:eastAsia="ar-SA"/>
    </w:rPr>
  </w:style>
  <w:style w:type="character" w:customStyle="1" w:styleId="KjeneRakstz">
    <w:name w:val="Kājene Rakstz."/>
    <w:link w:val="Kjene"/>
    <w:uiPriority w:val="99"/>
    <w:rsid w:val="00193979"/>
    <w:rPr>
      <w:sz w:val="24"/>
      <w:szCs w:val="24"/>
      <w:lang w:eastAsia="ar-SA"/>
    </w:rPr>
  </w:style>
  <w:style w:type="paragraph" w:styleId="Sarakstarindkopa">
    <w:name w:val="List Paragraph"/>
    <w:basedOn w:val="Parasts"/>
    <w:uiPriority w:val="34"/>
    <w:qFormat/>
    <w:rsid w:val="00B76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A10CE"/>
    <w:pPr>
      <w:suppressAutoHyphens/>
    </w:pPr>
    <w:rPr>
      <w:sz w:val="24"/>
      <w:szCs w:val="24"/>
      <w:lang w:val="lv-LV" w:eastAsia="ar-SA"/>
    </w:rPr>
  </w:style>
  <w:style w:type="paragraph" w:styleId="Virsraksts1">
    <w:name w:val="heading 1"/>
    <w:basedOn w:val="Parasts"/>
    <w:next w:val="Parasts"/>
    <w:qFormat/>
    <w:rsid w:val="005A10C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Virsraksts2">
    <w:name w:val="heading 2"/>
    <w:basedOn w:val="Parasts"/>
    <w:next w:val="Parasts"/>
    <w:qFormat/>
    <w:rsid w:val="005A10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qFormat/>
    <w:rsid w:val="005A10CE"/>
    <w:pPr>
      <w:keepNext/>
      <w:tabs>
        <w:tab w:val="num" w:pos="864"/>
        <w:tab w:val="left" w:pos="2952"/>
        <w:tab w:val="left" w:pos="4392"/>
        <w:tab w:val="left" w:pos="5292"/>
        <w:tab w:val="left" w:pos="6372"/>
        <w:tab w:val="left" w:pos="9293"/>
      </w:tabs>
      <w:ind w:left="72"/>
      <w:jc w:val="center"/>
      <w:outlineLvl w:val="3"/>
    </w:pPr>
    <w:rPr>
      <w:b/>
      <w:bCs/>
      <w:spacing w:val="2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0CE"/>
  </w:style>
  <w:style w:type="character" w:customStyle="1" w:styleId="WW-Absatz-Standardschriftart">
    <w:name w:val="WW-Absatz-Standardschriftart"/>
    <w:rsid w:val="005A10CE"/>
  </w:style>
  <w:style w:type="character" w:customStyle="1" w:styleId="WW-Absatz-Standardschriftart1">
    <w:name w:val="WW-Absatz-Standardschriftart1"/>
    <w:rsid w:val="005A10CE"/>
  </w:style>
  <w:style w:type="character" w:customStyle="1" w:styleId="WW8Num2z0">
    <w:name w:val="WW8Num2z0"/>
    <w:rsid w:val="005A10CE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5A10CE"/>
  </w:style>
  <w:style w:type="character" w:customStyle="1" w:styleId="WW-Absatz-Standardschriftart111">
    <w:name w:val="WW-Absatz-Standardschriftart111"/>
    <w:rsid w:val="005A10CE"/>
  </w:style>
  <w:style w:type="character" w:customStyle="1" w:styleId="WW-Absatz-Standardschriftart1111">
    <w:name w:val="WW-Absatz-Standardschriftart1111"/>
    <w:rsid w:val="005A10CE"/>
  </w:style>
  <w:style w:type="character" w:customStyle="1" w:styleId="WW-Absatz-Standardschriftart11111">
    <w:name w:val="WW-Absatz-Standardschriftart11111"/>
    <w:rsid w:val="005A10CE"/>
  </w:style>
  <w:style w:type="character" w:customStyle="1" w:styleId="WW-Absatz-Standardschriftart111111">
    <w:name w:val="WW-Absatz-Standardschriftart111111"/>
    <w:rsid w:val="005A10CE"/>
  </w:style>
  <w:style w:type="character" w:customStyle="1" w:styleId="WW-Absatz-Standardschriftart1111111">
    <w:name w:val="WW-Absatz-Standardschriftart1111111"/>
    <w:rsid w:val="005A10CE"/>
  </w:style>
  <w:style w:type="character" w:customStyle="1" w:styleId="CharChar1">
    <w:name w:val="Char Char1"/>
    <w:rsid w:val="005A10CE"/>
    <w:rPr>
      <w:sz w:val="24"/>
      <w:szCs w:val="24"/>
    </w:rPr>
  </w:style>
  <w:style w:type="character" w:customStyle="1" w:styleId="CharChar">
    <w:name w:val="Char Char"/>
    <w:rsid w:val="005A10CE"/>
    <w:rPr>
      <w:sz w:val="24"/>
      <w:szCs w:val="24"/>
    </w:rPr>
  </w:style>
  <w:style w:type="character" w:customStyle="1" w:styleId="CharChar2">
    <w:name w:val="Char Char2"/>
    <w:rsid w:val="005A10CE"/>
    <w:rPr>
      <w:b/>
      <w:bCs/>
      <w:spacing w:val="20"/>
      <w:sz w:val="28"/>
      <w:szCs w:val="24"/>
    </w:rPr>
  </w:style>
  <w:style w:type="character" w:customStyle="1" w:styleId="CharChar4">
    <w:name w:val="Char Char4"/>
    <w:rsid w:val="005A10C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3">
    <w:name w:val="Char Char3"/>
    <w:rsid w:val="005A10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saite">
    <w:name w:val="Hyperlink"/>
    <w:semiHidden/>
    <w:rsid w:val="005A10CE"/>
    <w:rPr>
      <w:color w:val="000080"/>
      <w:u w:val="single"/>
    </w:rPr>
  </w:style>
  <w:style w:type="character" w:styleId="Izmantotahipersaite">
    <w:name w:val="FollowedHyperlink"/>
    <w:semiHidden/>
    <w:rsid w:val="005A10CE"/>
    <w:rPr>
      <w:color w:val="800000"/>
      <w:u w:val="single"/>
    </w:rPr>
  </w:style>
  <w:style w:type="character" w:customStyle="1" w:styleId="WW8Num3z0">
    <w:name w:val="WW8Num3z0"/>
    <w:rsid w:val="005A10C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A10CE"/>
    <w:rPr>
      <w:rFonts w:ascii="Courier New" w:hAnsi="Courier New" w:cs="Courier New"/>
    </w:rPr>
  </w:style>
  <w:style w:type="character" w:customStyle="1" w:styleId="WW8Num3z2">
    <w:name w:val="WW8Num3z2"/>
    <w:rsid w:val="005A10CE"/>
    <w:rPr>
      <w:rFonts w:ascii="Wingdings" w:hAnsi="Wingdings"/>
    </w:rPr>
  </w:style>
  <w:style w:type="character" w:customStyle="1" w:styleId="WW8Num3z3">
    <w:name w:val="WW8Num3z3"/>
    <w:rsid w:val="005A10CE"/>
    <w:rPr>
      <w:rFonts w:ascii="Symbol" w:hAnsi="Symbol"/>
    </w:rPr>
  </w:style>
  <w:style w:type="paragraph" w:customStyle="1" w:styleId="Heading">
    <w:name w:val="Heading"/>
    <w:basedOn w:val="Parasts"/>
    <w:next w:val="Pamatteksts"/>
    <w:rsid w:val="005A10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matteksts">
    <w:name w:val="Body Text"/>
    <w:basedOn w:val="Parasts"/>
    <w:semiHidden/>
    <w:rsid w:val="005A10CE"/>
    <w:pPr>
      <w:spacing w:after="120"/>
    </w:pPr>
  </w:style>
  <w:style w:type="paragraph" w:styleId="Saraksts">
    <w:name w:val="List"/>
    <w:basedOn w:val="Pamatteksts"/>
    <w:semiHidden/>
    <w:rsid w:val="005A10CE"/>
    <w:rPr>
      <w:rFonts w:cs="Tahoma"/>
    </w:rPr>
  </w:style>
  <w:style w:type="paragraph" w:styleId="Parakstszemobjekta">
    <w:name w:val="caption"/>
    <w:basedOn w:val="Parasts"/>
    <w:qFormat/>
    <w:rsid w:val="005A10C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rsid w:val="005A10CE"/>
    <w:pPr>
      <w:suppressLineNumbers/>
    </w:pPr>
    <w:rPr>
      <w:rFonts w:cs="Tahoma"/>
    </w:rPr>
  </w:style>
  <w:style w:type="paragraph" w:styleId="Galvene">
    <w:name w:val="header"/>
    <w:basedOn w:val="Parasts"/>
    <w:semiHidden/>
    <w:rsid w:val="005A10C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5A10CE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4F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3143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31439"/>
    <w:rPr>
      <w:rFonts w:ascii="Segoe UI" w:hAnsi="Segoe UI" w:cs="Segoe UI"/>
      <w:sz w:val="18"/>
      <w:szCs w:val="18"/>
      <w:lang w:eastAsia="ar-SA"/>
    </w:rPr>
  </w:style>
  <w:style w:type="character" w:styleId="Komentraatsauce">
    <w:name w:val="annotation reference"/>
    <w:uiPriority w:val="99"/>
    <w:semiHidden/>
    <w:unhideWhenUsed/>
    <w:rsid w:val="00A77E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77ED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A77ED9"/>
    <w:rPr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77ED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A77ED9"/>
    <w:rPr>
      <w:b/>
      <w:bCs/>
      <w:lang w:eastAsia="ar-SA"/>
    </w:rPr>
  </w:style>
  <w:style w:type="character" w:customStyle="1" w:styleId="KjeneRakstz">
    <w:name w:val="Kājene Rakstz."/>
    <w:link w:val="Kjene"/>
    <w:uiPriority w:val="99"/>
    <w:rsid w:val="00193979"/>
    <w:rPr>
      <w:sz w:val="24"/>
      <w:szCs w:val="24"/>
      <w:lang w:eastAsia="ar-SA"/>
    </w:rPr>
  </w:style>
  <w:style w:type="paragraph" w:styleId="Sarakstarindkopa">
    <w:name w:val="List Paragraph"/>
    <w:basedOn w:val="Parasts"/>
    <w:uiPriority w:val="34"/>
    <w:qFormat/>
    <w:rsid w:val="00B7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NMP Dienests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Kaļinovska</dc:creator>
  <cp:lastModifiedBy>Anna Buza</cp:lastModifiedBy>
  <cp:revision>2</cp:revision>
  <cp:lastPrinted>2017-11-17T09:08:00Z</cp:lastPrinted>
  <dcterms:created xsi:type="dcterms:W3CDTF">2021-07-08T10:59:00Z</dcterms:created>
  <dcterms:modified xsi:type="dcterms:W3CDTF">2021-07-08T10:59:00Z</dcterms:modified>
</cp:coreProperties>
</file>